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62" w:rsidRPr="008940D7" w:rsidRDefault="001E7969" w:rsidP="008940D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color w:val="C00000"/>
          <w:sz w:val="40"/>
          <w:szCs w:val="28"/>
        </w:rPr>
      </w:pPr>
      <w:r w:rsidRPr="008940D7">
        <w:rPr>
          <w:rFonts w:asciiTheme="majorHAnsi" w:hAnsiTheme="majorHAnsi"/>
          <w:b/>
          <w:bCs/>
          <w:color w:val="C00000"/>
          <w:sz w:val="40"/>
          <w:szCs w:val="28"/>
        </w:rPr>
        <w:t xml:space="preserve">Niedziela </w:t>
      </w:r>
      <w:r w:rsidR="002E22E1" w:rsidRPr="008940D7">
        <w:rPr>
          <w:rFonts w:asciiTheme="majorHAnsi" w:hAnsiTheme="majorHAnsi"/>
          <w:b/>
          <w:bCs/>
          <w:color w:val="C00000"/>
          <w:sz w:val="40"/>
          <w:szCs w:val="28"/>
        </w:rPr>
        <w:t>Palmowa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375C7" w:rsidRPr="00E027B4" w:rsidTr="004320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5C7" w:rsidRDefault="00C375C7" w:rsidP="004320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</w:pPr>
          </w:p>
          <w:p w:rsidR="00C375C7" w:rsidRDefault="00C375C7" w:rsidP="004320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  <w:t>Niedziela Palmowa czyli Męki Pańskiej - Rok C</w:t>
            </w:r>
          </w:p>
          <w:p w:rsidR="00C375C7" w:rsidRPr="00E027B4" w:rsidRDefault="00C375C7" w:rsidP="004320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  <w:t xml:space="preserve">Procesja z palmowymi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  <w:t>galązkami</w:t>
            </w:r>
            <w:proofErr w:type="spellEnd"/>
          </w:p>
        </w:tc>
      </w:tr>
    </w:tbl>
    <w:p w:rsidR="00C375C7" w:rsidRPr="00E027B4" w:rsidRDefault="00C375C7" w:rsidP="00C375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375C7" w:rsidRPr="00E027B4" w:rsidTr="00432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1. W tym dniu Chrystus wjechał do Jerozolimy, aby dokonać paschalnego misterium. Kościół wspomina ten wjazd we wszystkich Mszach świętych: przed Mszą główną odbywa się procesja lub uroczyste wejście, przed innymi Mszami wejście zwykłe. Procesji nie można powtarzać. Wejście uroczyste można powtórzyć przed mszami, które się sprawuje z licznym udziałem wiernych.</w:t>
            </w: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PAMIĄTKA WJAZDU CHRYSTUSA DO JEROZOLIMY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PIERWSZA FORMA: PROCESJA Z PALMAMI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2. W odpowiedniej porze wierni gromadzą się w mniejszym kościele lub innym stosownym miejscu poza kościołem, do którego ma się udać procesja. Wierni trzymają w ręku gałązki.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3. Kapłan i diakon, w szatach mszalnych koloru czerwonego, przychodzą na miejsce, gdzie zgromadził się lud. Kapłan zamiast ornatu może włożyć kapę, którą zdejmuje po procesji.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4. W tym czasie śpiewa się antyfonę:</w:t>
            </w: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ANTYFONA</w:t>
            </w: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</w:rPr>
              <w:t>Mt 21, 9</w:t>
            </w: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Hosanna Synowi Dawidowemu! Błogosławiony, który idzie w imię Pańskie. O, Królu izraelski! Hosanna na wysokości.</w:t>
            </w: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Albo:</w:t>
            </w: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Hosanna filio David: </w:t>
            </w:r>
            <w:r w:rsidRPr="00E027B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benedictus</w:t>
            </w:r>
            <w:proofErr w:type="spellEnd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qui </w:t>
            </w:r>
            <w:proofErr w:type="spellStart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venit</w:t>
            </w:r>
            <w:proofErr w:type="spellEnd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in </w:t>
            </w:r>
            <w:proofErr w:type="spellStart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nomine</w:t>
            </w:r>
            <w:proofErr w:type="spellEnd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Domini, </w:t>
            </w:r>
            <w:r w:rsidRPr="00E027B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Rex</w:t>
            </w:r>
            <w:proofErr w:type="spellEnd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Israel</w:t>
            </w:r>
            <w:proofErr w:type="spellEnd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! Hosanna in </w:t>
            </w:r>
            <w:proofErr w:type="spellStart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excelsis</w:t>
            </w:r>
            <w:proofErr w:type="spellEnd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Można śpiewać inną odpowiednią pieśń.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40"/>
                <w:szCs w:val="24"/>
              </w:rPr>
            </w:pP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5. Kapłan pozdrawia wiernych, jak zwykle; następnie zwraca się do nich z krótką zachętą do czynnego i świadomego uczestnictwa w liturgii dnia. Może to uczynić tymi lub podobnymi słowami: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 xml:space="preserve">C.: 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17"/>
              </w:rPr>
              <w:t>W imię Ojca i Syna i Ducha Świętego.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 xml:space="preserve">W.: </w:t>
            </w:r>
            <w:r w:rsidRPr="00E027B4">
              <w:rPr>
                <w:rFonts w:ascii="Times New Roman" w:eastAsia="Times New Roman" w:hAnsi="Times New Roman" w:cs="Times New Roman"/>
                <w:sz w:val="24"/>
                <w:szCs w:val="17"/>
              </w:rPr>
              <w:t>Amen.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 xml:space="preserve">C.: 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17"/>
              </w:rPr>
              <w:t>Pan z wami.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W.:</w:t>
            </w:r>
            <w:r w:rsidRPr="00E027B4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7"/>
              </w:rPr>
              <w:t>I z duchem twoim.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Drodzy bracia i siostry, przez czterdzieści dni przygotowaliśmy nasze serca przez modlitwę, pokutę i uczynki chrześcijańskiej miłości. W dniu dzisiejszym gromadzimy się, aby z całym Kościołem rozpocząć obchód misterium paschalnego. Dzisiaj Chrystus wjechał do Jerozolimy, aby tam umrzeć i zmartwychwstać. Wspominając to zbawcze wydarzenie, z głęboką wiarą i pobożnością pójdźmy za Panem, abyśmy uczestnicząc w tajemnicy Jego krzyża, dostąpili udziału w zmartwychwstaniu i życiu. 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6. Po wprowadzeniu kapłan odmawia z rękami złożonymi jedną z następujących modlitw: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Módlmy się.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Wszechmogący, wieczny Boże, uświęć </w:t>
            </w:r>
            <w:r w:rsidRPr="00E027B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†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te gałązki swoim błogosławieństwem </w:t>
            </w:r>
            <w:r w:rsidRPr="00E027B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†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i spraw, abyśmy idąc z radością za Chrystusem Królem </w:t>
            </w:r>
            <w:r w:rsidRPr="00E027B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mogli przez Niego dojść do wiecznego Jeruzalem. Który żyje i króluje na wieki wieków. 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W.</w:t>
            </w: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Amen.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Albo:</w:t>
            </w: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Wszechmogący Boże, z palmami w rękach czcimy dzisiaj zwycięstwo Chrystusa, </w:t>
            </w:r>
            <w:r w:rsidRPr="00E027B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†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pomnóż naszą wiarę i wysłuchaj nasze prośby, </w:t>
            </w:r>
            <w:r w:rsidRPr="00E027B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abyśmy zjednoczeni z Chrystusem przynosili Tobie owoce dobrych uczynków. Który żyje i króluje na wieki wieków. 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W.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Amen.</w:t>
            </w: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75C7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Kapłan kropi gałązki wodą święconą nic nie mówiąc.</w:t>
            </w: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>7. Następnie odczytuje się Ewangelię o wjeździe Chrystusa Pana do Jerozolimy, wyjętą z jednej z czterech Ewangelii. Czyta ją diakon w zwykły sposób. Gdy nie ma diakona, czyni to kapłan.</w:t>
            </w:r>
          </w:p>
          <w:p w:rsidR="00C375C7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EWANGELIA</w:t>
            </w:r>
            <w:r w:rsidRPr="00E027B4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</w:rPr>
              <w:t xml:space="preserve">                                                                                                      </w:t>
            </w:r>
            <w:proofErr w:type="spellStart"/>
            <w:r w:rsidRPr="00E027B4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</w:rPr>
              <w:t>Łk</w:t>
            </w:r>
            <w:proofErr w:type="spellEnd"/>
            <w:r w:rsidRPr="00E027B4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</w:rPr>
              <w:t xml:space="preserve"> 19, 28-40</w:t>
            </w: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C00000"/>
                <w:szCs w:val="20"/>
              </w:rPr>
            </w:pPr>
            <w:r w:rsidRPr="00E027B4">
              <w:rPr>
                <w:rFonts w:ascii="Times New Roman" w:eastAsia="Times New Roman" w:hAnsi="Times New Roman" w:cs="Times New Roman"/>
                <w:i/>
                <w:iCs/>
                <w:color w:val="C00000"/>
                <w:szCs w:val="20"/>
              </w:rPr>
              <w:t>Wjazd Jezusa do Jerozolimy.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027B4">
              <w:rPr>
                <w:rFonts w:ascii="MS Mincho" w:eastAsia="MS Mincho" w:hAnsi="MS Mincho" w:cs="MS Mincho"/>
                <w:color w:val="FF0000"/>
                <w:sz w:val="28"/>
                <w:szCs w:val="24"/>
              </w:rPr>
              <w:t>✠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Słowa Ewangelii według świętego Łukasza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Jezus ruszył na przedzie zdążając do Jerozolimy. Gdy przyszedł w pobliże Betfage i </w:t>
            </w:r>
            <w:proofErr w:type="spellStart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Betani</w:t>
            </w:r>
            <w:proofErr w:type="spellEnd"/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do góry zwanej Oliwną, wysłał dwóch spośród swoich uczniów, mówiąc: «Idźcie do wsi, która jest naprzeciwko, a wchodząc do niej, znajdziecie oślę uwiązane, którego nikt jeszcze nie dosiadł. Odwiążcie je i przyprowadźcie tutaj. A gdyby was kto pytał, dlaczego odwiązujecie, tak powiecie: "Pan go potrzebuje"». 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Wysłani poszli i znaleźli wszystko tak, jak im powiedział. A gdy odwiązali oślę, zapytali ich jego właściciele: «Czemu odwiązujecie oślę?» Odpowiedzieli: «Pan go potrzebuje». I przyprowadzili je do Jezusa, a zarzuciwszy na nie swe płaszcze, wsadzili na nie Jezusa. </w:t>
            </w:r>
          </w:p>
          <w:p w:rsidR="00C375C7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Gdy jechał, słali swe płaszcze na drodze. Zbliżał się już do zbocza Góry Oliwnej, kiedy całe mnóstwo uczniów poczęło wielbić radośnie Boga za wszystkie cuda, które widzieli. I wołali głośno: «Błogosławiony Król, /który Przychodzi w imię Pańskie. /Pokój w niebie/ i chwała na wysokościach». Lecz niektórzy faryzeusze spośród tłumu rzekli do Niego: «Nauczycielu, zabroń tego swoim uczniom». Odrzekł «Powiadam wam, jeśli ci umilkną, kamienie wołać będą». 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</w:t>
            </w: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>Oto słowo Pańskie.</w:t>
            </w:r>
          </w:p>
          <w:p w:rsidR="00C375C7" w:rsidRPr="00E027B4" w:rsidRDefault="00C375C7" w:rsidP="00432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375C7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 xml:space="preserve">8. Po Ewangelii można wygłosić krótką homilię. Przed procesją kapłan lub diakon może się zwrócić do wiernych z </w:t>
            </w: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następującym lub podobnym wezwaniem:</w:t>
            </w: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  <w:p w:rsidR="00C375C7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02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Drodzy bracia i siostry, naśladując rzesze, które uroczyście witały Pana Jezusa, idźmy w pokoju. </w:t>
            </w: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375C7" w:rsidRPr="00E027B4" w:rsidRDefault="00C375C7" w:rsidP="00432034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</w:rPr>
            </w:pP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t xml:space="preserve">9. Procesja wyrusza do kościoła, w którym zostanie odprawiona Msza święta. Na czele idzie ministrant z </w:t>
            </w:r>
            <w:r w:rsidRPr="00E027B4">
              <w:rPr>
                <w:rFonts w:ascii="Times New Roman" w:eastAsia="Times New Roman" w:hAnsi="Times New Roman" w:cs="Times New Roman"/>
                <w:color w:val="C00000"/>
                <w:sz w:val="24"/>
                <w:szCs w:val="17"/>
              </w:rPr>
              <w:lastRenderedPageBreak/>
              <w:t>ozdobnym krzyżem, pomiędzy dwoma ministrantami, którzy niosą zapalone świece. Jeżeli używa się kadzidła, przed krzyżem idzie ministrant z dymiącą kadzielnicą. Dalej idzie kapłan i usługujący, a za nimi wierni z gałązkami w rękach. W czasie procesji śpiewa się pieśni dostosowane do okoliczności.</w:t>
            </w:r>
          </w:p>
        </w:tc>
      </w:tr>
    </w:tbl>
    <w:p w:rsidR="00C375C7" w:rsidRDefault="00C375C7" w:rsidP="00C375C7">
      <w:pPr>
        <w:spacing w:after="0"/>
      </w:pPr>
    </w:p>
    <w:p w:rsidR="00294191" w:rsidRDefault="00294191" w:rsidP="008940D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color w:val="C00000"/>
          <w:szCs w:val="28"/>
        </w:rPr>
      </w:pPr>
    </w:p>
    <w:p w:rsidR="00294191" w:rsidRDefault="00294191" w:rsidP="008940D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color w:val="C00000"/>
          <w:szCs w:val="28"/>
        </w:rPr>
      </w:pPr>
    </w:p>
    <w:p w:rsidR="00C375C7" w:rsidRDefault="00C375C7">
      <w:pPr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</w:pPr>
      <w:r>
        <w:rPr>
          <w:rFonts w:asciiTheme="majorHAnsi" w:hAnsiTheme="majorHAnsi"/>
          <w:bCs/>
          <w:color w:val="C00000"/>
          <w:szCs w:val="28"/>
        </w:rPr>
        <w:br w:type="page"/>
      </w:r>
    </w:p>
    <w:p w:rsidR="00267D62" w:rsidRPr="00267D62" w:rsidRDefault="00267D62" w:rsidP="008940D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color w:val="C00000"/>
          <w:szCs w:val="28"/>
        </w:rPr>
      </w:pPr>
      <w:r w:rsidRPr="00267D62">
        <w:rPr>
          <w:rFonts w:asciiTheme="majorHAnsi" w:hAnsiTheme="majorHAnsi"/>
          <w:bCs/>
          <w:color w:val="C00000"/>
          <w:szCs w:val="28"/>
        </w:rPr>
        <w:lastRenderedPageBreak/>
        <w:t>Wstęp do liturgii</w:t>
      </w:r>
    </w:p>
    <w:p w:rsidR="008C1F2B" w:rsidRPr="00A870CF" w:rsidRDefault="007C7A75" w:rsidP="008940D7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  <w:color w:val="000000"/>
          <w:sz w:val="32"/>
          <w:szCs w:val="16"/>
        </w:rPr>
      </w:pPr>
      <w:r>
        <w:rPr>
          <w:rFonts w:asciiTheme="majorHAnsi" w:hAnsiTheme="majorHAnsi" w:cs="Arial"/>
          <w:color w:val="000000"/>
          <w:sz w:val="32"/>
          <w:szCs w:val="16"/>
        </w:rPr>
        <w:t>Dzisiejsza niedziela</w:t>
      </w:r>
      <w:r w:rsidR="008940D7">
        <w:rPr>
          <w:rFonts w:asciiTheme="majorHAnsi" w:hAnsiTheme="majorHAnsi" w:cs="Arial"/>
          <w:color w:val="000000"/>
          <w:sz w:val="32"/>
          <w:szCs w:val="16"/>
        </w:rPr>
        <w:t xml:space="preserve"> jest wyjątkowa. Jej radosne: </w:t>
      </w:r>
      <w:r w:rsidR="008940D7">
        <w:rPr>
          <w:rFonts w:asciiTheme="majorHAnsi" w:hAnsiTheme="majorHAnsi" w:cs="Arial"/>
          <w:i/>
          <w:color w:val="000000"/>
          <w:sz w:val="32"/>
          <w:szCs w:val="16"/>
        </w:rPr>
        <w:t>h</w:t>
      </w:r>
      <w:r w:rsidR="008940D7" w:rsidRPr="008940D7">
        <w:rPr>
          <w:rFonts w:asciiTheme="majorHAnsi" w:hAnsiTheme="majorHAnsi" w:cs="Arial"/>
          <w:i/>
          <w:color w:val="000000"/>
          <w:sz w:val="32"/>
          <w:szCs w:val="16"/>
        </w:rPr>
        <w:t xml:space="preserve">osanna </w:t>
      </w:r>
      <w:r w:rsidR="008940D7">
        <w:rPr>
          <w:rFonts w:asciiTheme="majorHAnsi" w:hAnsiTheme="majorHAnsi" w:cs="Arial"/>
          <w:color w:val="000000"/>
          <w:sz w:val="32"/>
          <w:szCs w:val="16"/>
        </w:rPr>
        <w:t xml:space="preserve">przy wjeździe Jezusa do Jerozolimy zamieni się w wielkopiątkowe: </w:t>
      </w:r>
      <w:r w:rsidR="008940D7" w:rsidRPr="008940D7">
        <w:rPr>
          <w:rFonts w:asciiTheme="majorHAnsi" w:hAnsiTheme="majorHAnsi" w:cs="Arial"/>
          <w:i/>
          <w:color w:val="000000"/>
          <w:sz w:val="32"/>
          <w:szCs w:val="16"/>
        </w:rPr>
        <w:t>ukrzyżuj</w:t>
      </w:r>
      <w:r w:rsidR="008940D7">
        <w:rPr>
          <w:rFonts w:asciiTheme="majorHAnsi" w:hAnsiTheme="majorHAnsi" w:cs="Arial"/>
          <w:color w:val="000000"/>
          <w:sz w:val="32"/>
          <w:szCs w:val="16"/>
        </w:rPr>
        <w:t xml:space="preserve">!. Rozpoczynają się najważniejsze wydarzenia z życia Jezusa. Chciejmy Jezusowi towarzyszyć w tych dniach, oczyśćmy serca w sakramencie pokuty i bierzmy udział </w:t>
      </w:r>
      <w:r w:rsidR="008940D7">
        <w:rPr>
          <w:rFonts w:asciiTheme="majorHAnsi" w:hAnsiTheme="majorHAnsi" w:cs="Arial"/>
          <w:color w:val="000000"/>
          <w:sz w:val="32"/>
          <w:szCs w:val="16"/>
        </w:rPr>
        <w:br/>
        <w:t>w liturgii tych szczególnych</w:t>
      </w:r>
      <w:r w:rsidR="00AF5CCD">
        <w:rPr>
          <w:rFonts w:asciiTheme="majorHAnsi" w:hAnsiTheme="majorHAnsi" w:cs="Arial"/>
          <w:color w:val="000000"/>
          <w:sz w:val="32"/>
          <w:szCs w:val="16"/>
        </w:rPr>
        <w:t xml:space="preserve"> </w:t>
      </w:r>
      <w:r w:rsidR="008940D7">
        <w:rPr>
          <w:rFonts w:asciiTheme="majorHAnsi" w:hAnsiTheme="majorHAnsi" w:cs="Arial"/>
          <w:color w:val="000000"/>
          <w:sz w:val="32"/>
          <w:szCs w:val="16"/>
        </w:rPr>
        <w:t xml:space="preserve">dni. Tylko tak dobrze przeżyjemy ten święty czas. W tej Eucharystii modlimy się o </w:t>
      </w:r>
      <w:r w:rsidR="00A870CF" w:rsidRPr="003A7F86">
        <w:rPr>
          <w:rFonts w:asciiTheme="majorHAnsi" w:hAnsiTheme="majorHAnsi" w:cs="Arial"/>
          <w:color w:val="C00000"/>
          <w:szCs w:val="16"/>
        </w:rPr>
        <w:t>(intencja)</w:t>
      </w:r>
    </w:p>
    <w:p w:rsidR="008C1F2B" w:rsidRPr="008C1F2B" w:rsidRDefault="008940D7" w:rsidP="008940D7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color w:val="000000"/>
          <w:sz w:val="52"/>
          <w:szCs w:val="12"/>
        </w:rPr>
      </w:pPr>
      <w:r>
        <w:rPr>
          <w:rFonts w:asciiTheme="majorHAnsi" w:hAnsiTheme="majorHAnsi" w:cs="Arial"/>
          <w:color w:val="000000"/>
          <w:sz w:val="32"/>
          <w:szCs w:val="16"/>
        </w:rPr>
        <w:t xml:space="preserve">Uznajmy naszą grzeszność i brak przywiązania do tego, co święte </w:t>
      </w:r>
      <w:r>
        <w:rPr>
          <w:rFonts w:asciiTheme="majorHAnsi" w:hAnsiTheme="majorHAnsi" w:cs="Arial"/>
          <w:color w:val="000000"/>
          <w:sz w:val="32"/>
          <w:szCs w:val="16"/>
        </w:rPr>
        <w:br/>
        <w:t xml:space="preserve">w naszej codzienności </w:t>
      </w:r>
      <w:r w:rsidR="00A870CF" w:rsidRPr="003A7F86">
        <w:rPr>
          <w:rFonts w:asciiTheme="majorHAnsi" w:hAnsiTheme="majorHAnsi" w:cs="Arial"/>
          <w:color w:val="C00000"/>
          <w:szCs w:val="16"/>
        </w:rPr>
        <w:t>(akt pokutny)</w:t>
      </w:r>
    </w:p>
    <w:p w:rsidR="003923A3" w:rsidRPr="001E7969" w:rsidRDefault="001E7969" w:rsidP="008940D7">
      <w:pPr>
        <w:pStyle w:val="NormalnyWeb"/>
        <w:shd w:val="clear" w:color="auto" w:fill="FFFFFF" w:themeFill="background1"/>
        <w:tabs>
          <w:tab w:val="left" w:pos="7800"/>
        </w:tabs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8"/>
          <w:szCs w:val="12"/>
        </w:rPr>
      </w:pPr>
      <w:r w:rsidRPr="001E7969">
        <w:rPr>
          <w:rFonts w:asciiTheme="majorHAnsi" w:hAnsiTheme="majorHAnsi"/>
          <w:color w:val="000000"/>
          <w:sz w:val="28"/>
          <w:szCs w:val="12"/>
        </w:rPr>
        <w:tab/>
      </w:r>
    </w:p>
    <w:p w:rsidR="00267D62" w:rsidRDefault="00267D62" w:rsidP="008940D7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ajorHAnsi" w:hAnsiTheme="majorHAnsi"/>
          <w:color w:val="C00000"/>
          <w:szCs w:val="28"/>
        </w:rPr>
      </w:pPr>
      <w:r w:rsidRPr="00267D62">
        <w:rPr>
          <w:rFonts w:asciiTheme="majorHAnsi" w:hAnsiTheme="majorHAnsi"/>
          <w:color w:val="C00000"/>
          <w:szCs w:val="28"/>
        </w:rPr>
        <w:t>Modlitwa wiernych</w:t>
      </w:r>
    </w:p>
    <w:p w:rsidR="001E7969" w:rsidRDefault="001E7969" w:rsidP="008940D7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ajorHAnsi" w:hAnsiTheme="majorHAnsi"/>
          <w:color w:val="C00000"/>
          <w:szCs w:val="28"/>
        </w:rPr>
      </w:pPr>
      <w:r>
        <w:rPr>
          <w:rFonts w:asciiTheme="majorHAnsi" w:hAnsiTheme="majorHAnsi"/>
          <w:color w:val="C00000"/>
          <w:szCs w:val="28"/>
        </w:rPr>
        <w:t>Wstęp:</w:t>
      </w:r>
    </w:p>
    <w:p w:rsidR="002E22E1" w:rsidRPr="002E22E1" w:rsidRDefault="002E22E1" w:rsidP="008940D7">
      <w:p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16"/>
        </w:rPr>
      </w:pPr>
      <w:r w:rsidRPr="007C7A75">
        <w:rPr>
          <w:rFonts w:asciiTheme="majorHAnsi" w:eastAsia="Times New Roman" w:hAnsiTheme="majorHAnsi" w:cs="Arial"/>
          <w:b/>
          <w:bCs/>
          <w:color w:val="000000"/>
          <w:sz w:val="32"/>
        </w:rPr>
        <w:t>Przez Jezusa Chrystusa, który z miłości i posłuszeństwa podjął za nas mękę i tak wszedł do chwały Ojca, zanieśmy pokorne prośby za całą ludzkość, odkupioną na krzyżu.</w:t>
      </w:r>
    </w:p>
    <w:p w:rsidR="002E22E1" w:rsidRPr="0013630F" w:rsidRDefault="002E22E1" w:rsidP="008940D7">
      <w:pPr>
        <w:spacing w:before="240" w:after="0"/>
        <w:jc w:val="both"/>
        <w:rPr>
          <w:rFonts w:asciiTheme="majorHAnsi" w:hAnsiTheme="majorHAnsi"/>
          <w:color w:val="C00000"/>
          <w:sz w:val="28"/>
          <w:szCs w:val="32"/>
        </w:rPr>
      </w:pPr>
      <w:r w:rsidRPr="0013630F">
        <w:rPr>
          <w:rFonts w:asciiTheme="majorHAnsi" w:hAnsiTheme="majorHAnsi"/>
          <w:color w:val="C00000"/>
          <w:sz w:val="28"/>
          <w:szCs w:val="32"/>
        </w:rPr>
        <w:t>Zakończenie:</w:t>
      </w:r>
    </w:p>
    <w:p w:rsidR="002E22E1" w:rsidRPr="002E22E1" w:rsidRDefault="002E22E1" w:rsidP="008940D7">
      <w:p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13630F">
        <w:rPr>
          <w:rFonts w:asciiTheme="majorHAnsi" w:eastAsia="Times New Roman" w:hAnsiTheme="majorHAnsi" w:cs="Arial"/>
          <w:b/>
          <w:bCs/>
          <w:color w:val="000000"/>
          <w:sz w:val="32"/>
          <w:szCs w:val="32"/>
        </w:rPr>
        <w:t>Wysłuchaj, Panie, modlitwy Kościoła,</w:t>
      </w:r>
      <w:r w:rsidRPr="0013630F">
        <w:rPr>
          <w:rFonts w:asciiTheme="majorHAnsi" w:hAnsiTheme="majorHAnsi" w:cs="Arial"/>
          <w:b/>
          <w:bCs/>
          <w:color w:val="C00000"/>
          <w:sz w:val="32"/>
          <w:szCs w:val="32"/>
        </w:rPr>
        <w:t xml:space="preserve"> †</w:t>
      </w:r>
      <w:r w:rsidRPr="0013630F">
        <w:rPr>
          <w:rFonts w:asciiTheme="majorHAnsi" w:eastAsia="Times New Roman" w:hAnsiTheme="majorHAnsi" w:cs="Arial"/>
          <w:b/>
          <w:bCs/>
          <w:color w:val="000000"/>
          <w:sz w:val="32"/>
          <w:szCs w:val="32"/>
        </w:rPr>
        <w:t xml:space="preserve"> okaż miłosierdzie Twemu ludowi, który odkupiony przez Krew Chrystusa, </w:t>
      </w:r>
      <w:r w:rsidRPr="0013630F">
        <w:rPr>
          <w:rFonts w:asciiTheme="majorHAnsi" w:hAnsiTheme="majorHAnsi" w:cs="Arial"/>
          <w:b/>
          <w:bCs/>
          <w:color w:val="C00000"/>
          <w:sz w:val="32"/>
          <w:szCs w:val="32"/>
        </w:rPr>
        <w:t xml:space="preserve">* </w:t>
      </w:r>
      <w:r w:rsidRPr="0013630F">
        <w:rPr>
          <w:rFonts w:asciiTheme="majorHAnsi" w:eastAsia="Times New Roman" w:hAnsiTheme="majorHAnsi" w:cs="Arial"/>
          <w:b/>
          <w:bCs/>
          <w:color w:val="000000"/>
          <w:sz w:val="32"/>
          <w:szCs w:val="32"/>
        </w:rPr>
        <w:t>wśród świata uobecnia Jego zbawczą Mękę i niesie ludziom nadzieję zmartwychwstania i życia. Przez Chrystusa Pana naszego.</w:t>
      </w:r>
    </w:p>
    <w:p w:rsidR="008940D7" w:rsidRDefault="008940D7">
      <w:pPr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br w:type="page"/>
      </w:r>
    </w:p>
    <w:p w:rsidR="008940D7" w:rsidRPr="008940D7" w:rsidRDefault="008940D7" w:rsidP="008940D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color w:val="C00000"/>
          <w:sz w:val="40"/>
          <w:szCs w:val="28"/>
        </w:rPr>
      </w:pPr>
      <w:r w:rsidRPr="008940D7">
        <w:rPr>
          <w:rFonts w:asciiTheme="majorHAnsi" w:hAnsiTheme="majorHAnsi"/>
          <w:b/>
          <w:bCs/>
          <w:color w:val="C00000"/>
          <w:sz w:val="40"/>
          <w:szCs w:val="28"/>
        </w:rPr>
        <w:lastRenderedPageBreak/>
        <w:t>Niedziela Palmowa</w:t>
      </w:r>
    </w:p>
    <w:p w:rsidR="008940D7" w:rsidRDefault="008940D7" w:rsidP="008940D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color w:val="C00000"/>
          <w:szCs w:val="28"/>
        </w:rPr>
      </w:pPr>
      <w:bookmarkStart w:id="0" w:name="_GoBack"/>
      <w:bookmarkEnd w:id="0"/>
    </w:p>
    <w:p w:rsidR="008940D7" w:rsidRDefault="008940D7" w:rsidP="008940D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color w:val="C00000"/>
          <w:szCs w:val="28"/>
        </w:rPr>
      </w:pPr>
    </w:p>
    <w:p w:rsidR="008940D7" w:rsidRPr="001E7969" w:rsidRDefault="008940D7" w:rsidP="008940D7">
      <w:pPr>
        <w:pStyle w:val="NormalnyWeb"/>
        <w:shd w:val="clear" w:color="auto" w:fill="FFFFFF" w:themeFill="background1"/>
        <w:tabs>
          <w:tab w:val="left" w:pos="7800"/>
        </w:tabs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8"/>
          <w:szCs w:val="12"/>
        </w:rPr>
      </w:pPr>
    </w:p>
    <w:p w:rsidR="008940D7" w:rsidRDefault="008940D7" w:rsidP="008940D7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ajorHAnsi" w:hAnsiTheme="majorHAnsi"/>
          <w:color w:val="C00000"/>
          <w:szCs w:val="28"/>
        </w:rPr>
      </w:pPr>
      <w:r w:rsidRPr="00267D62">
        <w:rPr>
          <w:rFonts w:asciiTheme="majorHAnsi" w:hAnsiTheme="majorHAnsi"/>
          <w:color w:val="C00000"/>
          <w:szCs w:val="28"/>
        </w:rPr>
        <w:t>Modlitwa wiernych</w:t>
      </w:r>
    </w:p>
    <w:p w:rsidR="008940D7" w:rsidRDefault="008940D7" w:rsidP="008940D7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ajorHAnsi" w:hAnsiTheme="majorHAnsi"/>
          <w:color w:val="C00000"/>
          <w:szCs w:val="28"/>
        </w:rPr>
      </w:pPr>
      <w:r>
        <w:rPr>
          <w:rFonts w:asciiTheme="majorHAnsi" w:hAnsiTheme="majorHAnsi"/>
          <w:color w:val="C00000"/>
          <w:szCs w:val="28"/>
        </w:rPr>
        <w:t>Wstęp:</w:t>
      </w:r>
    </w:p>
    <w:p w:rsidR="008940D7" w:rsidRPr="002E22E1" w:rsidRDefault="008940D7" w:rsidP="008940D7">
      <w:p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16"/>
        </w:rPr>
      </w:pPr>
      <w:r w:rsidRPr="007C7A75">
        <w:rPr>
          <w:rFonts w:asciiTheme="majorHAnsi" w:eastAsia="Times New Roman" w:hAnsiTheme="majorHAnsi" w:cs="Arial"/>
          <w:b/>
          <w:bCs/>
          <w:color w:val="000000"/>
          <w:sz w:val="32"/>
        </w:rPr>
        <w:t>Przez Jezusa Chrystusa, który z miłości i posłuszeństwa podjął za nas mękę i tak wszedł do chwały Ojca, zanieśmy pokorne prośby za całą ludzkość, odkupioną na krzyżu.</w:t>
      </w:r>
    </w:p>
    <w:p w:rsidR="008940D7" w:rsidRPr="002E22E1" w:rsidRDefault="008940D7" w:rsidP="008940D7">
      <w:pPr>
        <w:numPr>
          <w:ilvl w:val="0"/>
          <w:numId w:val="13"/>
        </w:numPr>
        <w:spacing w:before="240" w:after="0"/>
        <w:ind w:left="567" w:hanging="567"/>
        <w:jc w:val="both"/>
        <w:rPr>
          <w:rFonts w:asciiTheme="majorHAnsi" w:eastAsia="Times New Roman" w:hAnsiTheme="majorHAnsi" w:cs="Arial"/>
          <w:color w:val="000000"/>
          <w:sz w:val="36"/>
          <w:szCs w:val="16"/>
        </w:rPr>
      </w:pP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Z</w:t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a Kościół święty, aby naśladował Pana, służąc ludziom </w:t>
      </w:r>
      <w:r w:rsidR="00CC112A">
        <w:rPr>
          <w:rFonts w:asciiTheme="majorHAnsi" w:eastAsia="Times New Roman" w:hAnsiTheme="majorHAnsi" w:cs="Arial"/>
          <w:color w:val="000000"/>
          <w:sz w:val="36"/>
          <w:szCs w:val="16"/>
        </w:rPr>
        <w:br/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>w miłości i pokorze</w:t>
      </w: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.</w:t>
      </w:r>
    </w:p>
    <w:p w:rsidR="008940D7" w:rsidRPr="002E22E1" w:rsidRDefault="008940D7" w:rsidP="008940D7">
      <w:pPr>
        <w:numPr>
          <w:ilvl w:val="0"/>
          <w:numId w:val="13"/>
        </w:numPr>
        <w:spacing w:before="240" w:after="0"/>
        <w:ind w:left="567" w:hanging="567"/>
        <w:jc w:val="both"/>
        <w:rPr>
          <w:rFonts w:asciiTheme="majorHAnsi" w:eastAsia="Times New Roman" w:hAnsiTheme="majorHAnsi" w:cs="Arial"/>
          <w:color w:val="000000"/>
          <w:sz w:val="36"/>
          <w:szCs w:val="16"/>
        </w:rPr>
      </w:pP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Za</w:t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 chrześcijan</w:t>
      </w: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, aby</w:t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 przemienieni przez ofiarę krzyża stali się podobni do Chrystusa.</w:t>
      </w:r>
    </w:p>
    <w:p w:rsidR="008940D7" w:rsidRPr="002E22E1" w:rsidRDefault="008940D7" w:rsidP="008940D7">
      <w:pPr>
        <w:numPr>
          <w:ilvl w:val="0"/>
          <w:numId w:val="13"/>
        </w:numPr>
        <w:spacing w:before="240" w:after="0"/>
        <w:ind w:left="567" w:hanging="567"/>
        <w:jc w:val="both"/>
        <w:rPr>
          <w:rFonts w:asciiTheme="majorHAnsi" w:eastAsia="Times New Roman" w:hAnsiTheme="majorHAnsi" w:cs="Arial"/>
          <w:color w:val="000000"/>
          <w:sz w:val="36"/>
          <w:szCs w:val="16"/>
        </w:rPr>
      </w:pP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Za</w:t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 ludzi cierpiących, ciężko pracujących, za chorych </w:t>
      </w:r>
      <w:r w:rsidR="00CC112A">
        <w:rPr>
          <w:rFonts w:asciiTheme="majorHAnsi" w:eastAsia="Times New Roman" w:hAnsiTheme="majorHAnsi" w:cs="Arial"/>
          <w:color w:val="000000"/>
          <w:sz w:val="36"/>
          <w:szCs w:val="16"/>
        </w:rPr>
        <w:br/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>i konających, aby swym cierpieniem dopełniali na sobie mękę Chrystusa.</w:t>
      </w:r>
    </w:p>
    <w:p w:rsidR="008940D7" w:rsidRPr="002E22E1" w:rsidRDefault="008940D7" w:rsidP="008940D7">
      <w:pPr>
        <w:numPr>
          <w:ilvl w:val="0"/>
          <w:numId w:val="13"/>
        </w:numPr>
        <w:spacing w:before="240" w:after="0"/>
        <w:ind w:left="567" w:hanging="567"/>
        <w:jc w:val="both"/>
        <w:rPr>
          <w:rFonts w:asciiTheme="majorHAnsi" w:eastAsia="Times New Roman" w:hAnsiTheme="majorHAnsi" w:cs="Arial"/>
          <w:color w:val="000000"/>
          <w:sz w:val="36"/>
          <w:szCs w:val="16"/>
        </w:rPr>
      </w:pP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Za ludzi młodych, aby nigdy nie przestawali chodzić drogami przykazań.</w:t>
      </w:r>
    </w:p>
    <w:p w:rsidR="008940D7" w:rsidRPr="002E22E1" w:rsidRDefault="008940D7" w:rsidP="008940D7">
      <w:pPr>
        <w:numPr>
          <w:ilvl w:val="0"/>
          <w:numId w:val="13"/>
        </w:numPr>
        <w:spacing w:before="240" w:after="0"/>
        <w:ind w:left="567" w:hanging="567"/>
        <w:jc w:val="both"/>
        <w:rPr>
          <w:rFonts w:asciiTheme="majorHAnsi" w:eastAsia="Times New Roman" w:hAnsiTheme="majorHAnsi" w:cs="Arial"/>
          <w:color w:val="000000"/>
          <w:sz w:val="36"/>
          <w:szCs w:val="16"/>
        </w:rPr>
      </w:pP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Za </w:t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>zmar</w:t>
      </w: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łych</w:t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 </w:t>
      </w:r>
      <w:r w:rsidRPr="00CC112A">
        <w:rPr>
          <w:rFonts w:asciiTheme="majorHAnsi" w:eastAsia="Times New Roman" w:hAnsiTheme="majorHAnsi" w:cs="Arial"/>
          <w:color w:val="C00000"/>
          <w:sz w:val="36"/>
          <w:szCs w:val="16"/>
        </w:rPr>
        <w:t>(</w:t>
      </w: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śp. </w:t>
      </w:r>
      <w:r w:rsidRPr="00CC112A">
        <w:rPr>
          <w:rFonts w:asciiTheme="majorHAnsi" w:eastAsia="Times New Roman" w:hAnsiTheme="majorHAnsi" w:cs="Arial"/>
          <w:color w:val="C00000"/>
          <w:sz w:val="36"/>
          <w:szCs w:val="16"/>
        </w:rPr>
        <w:t>N</w:t>
      </w: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.</w:t>
      </w:r>
      <w:r w:rsidRPr="00CC112A">
        <w:rPr>
          <w:rFonts w:asciiTheme="majorHAnsi" w:eastAsia="Times New Roman" w:hAnsiTheme="majorHAnsi" w:cs="Arial"/>
          <w:color w:val="C00000"/>
          <w:sz w:val="36"/>
          <w:szCs w:val="16"/>
        </w:rPr>
        <w:t>)</w:t>
      </w: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, aby </w:t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>razem z Chrystusem byli wywyższeni w chwale nieba.</w:t>
      </w:r>
    </w:p>
    <w:p w:rsidR="008940D7" w:rsidRPr="002E22E1" w:rsidRDefault="008940D7" w:rsidP="008940D7">
      <w:pPr>
        <w:numPr>
          <w:ilvl w:val="0"/>
          <w:numId w:val="13"/>
        </w:numPr>
        <w:spacing w:before="240" w:after="0"/>
        <w:ind w:left="567" w:hanging="567"/>
        <w:jc w:val="both"/>
        <w:rPr>
          <w:rFonts w:asciiTheme="majorHAnsi" w:eastAsia="Times New Roman" w:hAnsiTheme="majorHAnsi" w:cs="Arial"/>
          <w:color w:val="000000"/>
          <w:sz w:val="36"/>
          <w:szCs w:val="16"/>
        </w:rPr>
      </w:pP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Z</w:t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>a nas tutaj zgromadzo</w:t>
      </w: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nych, </w:t>
      </w:r>
      <w:r w:rsidRPr="002E22E1">
        <w:rPr>
          <w:rFonts w:asciiTheme="majorHAnsi" w:eastAsia="Times New Roman" w:hAnsiTheme="majorHAnsi" w:cs="Arial"/>
          <w:color w:val="000000"/>
          <w:sz w:val="36"/>
          <w:szCs w:val="16"/>
        </w:rPr>
        <w:t xml:space="preserve">abyśmy zjednoczeni z Chrystusem umarłym i zmartwychwstałym, słowem i życiem wyznawali, </w:t>
      </w:r>
      <w:r w:rsidRPr="008940D7">
        <w:rPr>
          <w:rFonts w:asciiTheme="majorHAnsi" w:eastAsia="Times New Roman" w:hAnsiTheme="majorHAnsi" w:cs="Arial"/>
          <w:color w:val="000000"/>
          <w:sz w:val="36"/>
          <w:szCs w:val="16"/>
        </w:rPr>
        <w:t>że jest Panem i Królem.</w:t>
      </w:r>
    </w:p>
    <w:p w:rsidR="008940D7" w:rsidRPr="0013630F" w:rsidRDefault="008940D7" w:rsidP="008940D7">
      <w:pPr>
        <w:spacing w:before="240" w:after="0"/>
        <w:jc w:val="both"/>
        <w:rPr>
          <w:rFonts w:asciiTheme="majorHAnsi" w:hAnsiTheme="majorHAnsi"/>
          <w:color w:val="C00000"/>
          <w:sz w:val="28"/>
          <w:szCs w:val="32"/>
        </w:rPr>
      </w:pPr>
      <w:r w:rsidRPr="0013630F">
        <w:rPr>
          <w:rFonts w:asciiTheme="majorHAnsi" w:hAnsiTheme="majorHAnsi"/>
          <w:color w:val="C00000"/>
          <w:sz w:val="28"/>
          <w:szCs w:val="32"/>
        </w:rPr>
        <w:t>Zakończenie:</w:t>
      </w:r>
    </w:p>
    <w:p w:rsidR="008940D7" w:rsidRPr="002E22E1" w:rsidRDefault="008940D7" w:rsidP="008940D7">
      <w:p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13630F">
        <w:rPr>
          <w:rFonts w:asciiTheme="majorHAnsi" w:eastAsia="Times New Roman" w:hAnsiTheme="majorHAnsi" w:cs="Arial"/>
          <w:b/>
          <w:bCs/>
          <w:color w:val="000000"/>
          <w:sz w:val="32"/>
          <w:szCs w:val="32"/>
        </w:rPr>
        <w:t>Wysłuchaj, Panie, modlitwy Kościoła,</w:t>
      </w:r>
      <w:r w:rsidRPr="0013630F">
        <w:rPr>
          <w:rFonts w:asciiTheme="majorHAnsi" w:hAnsiTheme="majorHAnsi" w:cs="Arial"/>
          <w:b/>
          <w:bCs/>
          <w:color w:val="C00000"/>
          <w:sz w:val="32"/>
          <w:szCs w:val="32"/>
        </w:rPr>
        <w:t xml:space="preserve"> †</w:t>
      </w:r>
      <w:r w:rsidRPr="0013630F">
        <w:rPr>
          <w:rFonts w:asciiTheme="majorHAnsi" w:eastAsia="Times New Roman" w:hAnsiTheme="majorHAnsi" w:cs="Arial"/>
          <w:b/>
          <w:bCs/>
          <w:color w:val="000000"/>
          <w:sz w:val="32"/>
          <w:szCs w:val="32"/>
        </w:rPr>
        <w:t xml:space="preserve"> okaż miłosierdzie Twemu ludowi, który odkupiony przez Krew Chrystusa, </w:t>
      </w:r>
      <w:r w:rsidRPr="0013630F">
        <w:rPr>
          <w:rFonts w:asciiTheme="majorHAnsi" w:hAnsiTheme="majorHAnsi" w:cs="Arial"/>
          <w:b/>
          <w:bCs/>
          <w:color w:val="C00000"/>
          <w:sz w:val="32"/>
          <w:szCs w:val="32"/>
        </w:rPr>
        <w:t xml:space="preserve">* </w:t>
      </w:r>
      <w:r w:rsidRPr="0013630F">
        <w:rPr>
          <w:rFonts w:asciiTheme="majorHAnsi" w:eastAsia="Times New Roman" w:hAnsiTheme="majorHAnsi" w:cs="Arial"/>
          <w:b/>
          <w:bCs/>
          <w:color w:val="000000"/>
          <w:sz w:val="32"/>
          <w:szCs w:val="32"/>
        </w:rPr>
        <w:t>wśród świata uobecnia Jego zbawczą Mękę i niesie ludziom nadzieję zmartwychwstania i życia. Przez Chrystusa Pana naszego.</w:t>
      </w:r>
    </w:p>
    <w:p w:rsidR="008940D7" w:rsidRPr="0013630F" w:rsidRDefault="008940D7" w:rsidP="008940D7">
      <w:pPr>
        <w:spacing w:after="0"/>
        <w:jc w:val="both"/>
        <w:rPr>
          <w:rFonts w:asciiTheme="majorHAnsi" w:hAnsiTheme="majorHAnsi" w:cs="Arial"/>
          <w:b/>
          <w:bCs/>
          <w:color w:val="000000"/>
          <w:sz w:val="32"/>
          <w:szCs w:val="32"/>
        </w:rPr>
      </w:pPr>
    </w:p>
    <w:p w:rsidR="00FA5DDF" w:rsidRPr="0013630F" w:rsidRDefault="00FA5DDF" w:rsidP="008940D7">
      <w:pPr>
        <w:spacing w:after="0"/>
        <w:jc w:val="both"/>
        <w:rPr>
          <w:rFonts w:asciiTheme="majorHAnsi" w:hAnsiTheme="majorHAnsi" w:cs="Arial"/>
          <w:b/>
          <w:bCs/>
          <w:color w:val="000000"/>
          <w:sz w:val="32"/>
          <w:szCs w:val="32"/>
        </w:rPr>
      </w:pPr>
    </w:p>
    <w:sectPr w:rsidR="00FA5DDF" w:rsidRPr="0013630F" w:rsidSect="00267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2D"/>
    <w:multiLevelType w:val="hybridMultilevel"/>
    <w:tmpl w:val="4E06B820"/>
    <w:lvl w:ilvl="0" w:tplc="01B0F7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40D9"/>
    <w:multiLevelType w:val="multilevel"/>
    <w:tmpl w:val="3096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014DF"/>
    <w:multiLevelType w:val="multilevel"/>
    <w:tmpl w:val="1D72E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2E1417"/>
    <w:multiLevelType w:val="multilevel"/>
    <w:tmpl w:val="EACC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B5001"/>
    <w:multiLevelType w:val="hybridMultilevel"/>
    <w:tmpl w:val="04441F90"/>
    <w:lvl w:ilvl="0" w:tplc="01B0F7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51DE"/>
    <w:multiLevelType w:val="hybridMultilevel"/>
    <w:tmpl w:val="04441F90"/>
    <w:lvl w:ilvl="0" w:tplc="01B0F7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0ED0"/>
    <w:multiLevelType w:val="multilevel"/>
    <w:tmpl w:val="DE78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B7915"/>
    <w:multiLevelType w:val="multilevel"/>
    <w:tmpl w:val="F7CE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D24AA"/>
    <w:multiLevelType w:val="multilevel"/>
    <w:tmpl w:val="809E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648AE"/>
    <w:multiLevelType w:val="multilevel"/>
    <w:tmpl w:val="2326B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23C0E27"/>
    <w:multiLevelType w:val="multilevel"/>
    <w:tmpl w:val="5D82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069A1"/>
    <w:multiLevelType w:val="multilevel"/>
    <w:tmpl w:val="3B1E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356EC"/>
    <w:multiLevelType w:val="multilevel"/>
    <w:tmpl w:val="2326B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1"/>
    <w:rsid w:val="0007581A"/>
    <w:rsid w:val="00075973"/>
    <w:rsid w:val="000E66E0"/>
    <w:rsid w:val="000E7AFA"/>
    <w:rsid w:val="0013630F"/>
    <w:rsid w:val="00150FE8"/>
    <w:rsid w:val="001B1C5B"/>
    <w:rsid w:val="001D4B1E"/>
    <w:rsid w:val="001E1E95"/>
    <w:rsid w:val="001E427E"/>
    <w:rsid w:val="001E7969"/>
    <w:rsid w:val="00267D62"/>
    <w:rsid w:val="00275574"/>
    <w:rsid w:val="00290961"/>
    <w:rsid w:val="00294191"/>
    <w:rsid w:val="002E22E1"/>
    <w:rsid w:val="003923A3"/>
    <w:rsid w:val="003A7F86"/>
    <w:rsid w:val="003D5594"/>
    <w:rsid w:val="00436B64"/>
    <w:rsid w:val="00465ACE"/>
    <w:rsid w:val="00465FDC"/>
    <w:rsid w:val="00497C82"/>
    <w:rsid w:val="004D2CF1"/>
    <w:rsid w:val="005869D9"/>
    <w:rsid w:val="005B71FC"/>
    <w:rsid w:val="00635CB4"/>
    <w:rsid w:val="006575F6"/>
    <w:rsid w:val="00693C91"/>
    <w:rsid w:val="006A3D72"/>
    <w:rsid w:val="006F40CF"/>
    <w:rsid w:val="0074041C"/>
    <w:rsid w:val="00744991"/>
    <w:rsid w:val="007A3738"/>
    <w:rsid w:val="007C7A75"/>
    <w:rsid w:val="00810611"/>
    <w:rsid w:val="00885C5B"/>
    <w:rsid w:val="008940D7"/>
    <w:rsid w:val="008A65C2"/>
    <w:rsid w:val="008C1F2B"/>
    <w:rsid w:val="0092067C"/>
    <w:rsid w:val="009A326F"/>
    <w:rsid w:val="00A870CF"/>
    <w:rsid w:val="00AE3F6E"/>
    <w:rsid w:val="00AF5CCD"/>
    <w:rsid w:val="00B46AA7"/>
    <w:rsid w:val="00B52621"/>
    <w:rsid w:val="00BA792B"/>
    <w:rsid w:val="00BB19AA"/>
    <w:rsid w:val="00BC7BCB"/>
    <w:rsid w:val="00BD14F3"/>
    <w:rsid w:val="00C375C7"/>
    <w:rsid w:val="00CC112A"/>
    <w:rsid w:val="00CC4EE6"/>
    <w:rsid w:val="00DC162F"/>
    <w:rsid w:val="00E06342"/>
    <w:rsid w:val="00E5125D"/>
    <w:rsid w:val="00F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xcerpt">
    <w:name w:val="excerpt"/>
    <w:basedOn w:val="Normalny"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2621"/>
    <w:rPr>
      <w:i/>
      <w:iCs/>
    </w:rPr>
  </w:style>
  <w:style w:type="character" w:styleId="Pogrubienie">
    <w:name w:val="Strong"/>
    <w:basedOn w:val="Domylnaczcionkaakapitu"/>
    <w:uiPriority w:val="22"/>
    <w:qFormat/>
    <w:rsid w:val="00267D62"/>
    <w:rPr>
      <w:b/>
      <w:bCs/>
    </w:rPr>
  </w:style>
  <w:style w:type="character" w:customStyle="1" w:styleId="apple-converted-space">
    <w:name w:val="apple-converted-space"/>
    <w:basedOn w:val="Domylnaczcionkaakapitu"/>
    <w:rsid w:val="00267D62"/>
  </w:style>
  <w:style w:type="paragraph" w:styleId="Akapitzlist">
    <w:name w:val="List Paragraph"/>
    <w:basedOn w:val="Normalny"/>
    <w:uiPriority w:val="34"/>
    <w:qFormat/>
    <w:rsid w:val="002E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xcerpt">
    <w:name w:val="excerpt"/>
    <w:basedOn w:val="Normalny"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2621"/>
    <w:rPr>
      <w:i/>
      <w:iCs/>
    </w:rPr>
  </w:style>
  <w:style w:type="character" w:styleId="Pogrubienie">
    <w:name w:val="Strong"/>
    <w:basedOn w:val="Domylnaczcionkaakapitu"/>
    <w:uiPriority w:val="22"/>
    <w:qFormat/>
    <w:rsid w:val="00267D62"/>
    <w:rPr>
      <w:b/>
      <w:bCs/>
    </w:rPr>
  </w:style>
  <w:style w:type="character" w:customStyle="1" w:styleId="apple-converted-space">
    <w:name w:val="apple-converted-space"/>
    <w:basedOn w:val="Domylnaczcionkaakapitu"/>
    <w:rsid w:val="00267D62"/>
  </w:style>
  <w:style w:type="paragraph" w:styleId="Akapitzlist">
    <w:name w:val="List Paragraph"/>
    <w:basedOn w:val="Normalny"/>
    <w:uiPriority w:val="34"/>
    <w:qFormat/>
    <w:rsid w:val="002E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13120-7408-4207-944E-5C485F8D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2</cp:revision>
  <cp:lastPrinted>2017-03-24T19:45:00Z</cp:lastPrinted>
  <dcterms:created xsi:type="dcterms:W3CDTF">2019-03-13T13:01:00Z</dcterms:created>
  <dcterms:modified xsi:type="dcterms:W3CDTF">2019-03-13T13:01:00Z</dcterms:modified>
</cp:coreProperties>
</file>